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05" w:rsidRDefault="00C57A05" w:rsidP="00C57A05">
      <w:pPr>
        <w:pStyle w:val="AralkYok"/>
        <w:jc w:val="center"/>
        <w:rPr>
          <w:b/>
        </w:rPr>
      </w:pPr>
      <w:r>
        <w:rPr>
          <w:b/>
        </w:rPr>
        <w:t xml:space="preserve">MEZİTLİ ŞEHİT YİĞİTCAN </w:t>
      </w:r>
      <w:proofErr w:type="gramStart"/>
      <w:r>
        <w:rPr>
          <w:b/>
        </w:rPr>
        <w:t>ÇİĞA  İLKOKULU</w:t>
      </w:r>
      <w:proofErr w:type="gramEnd"/>
      <w:r>
        <w:rPr>
          <w:b/>
        </w:rPr>
        <w:t xml:space="preserve"> OKUL AİLE BİRLİĞİ</w:t>
      </w:r>
    </w:p>
    <w:p w:rsidR="00C57A05" w:rsidRDefault="005106AA" w:rsidP="00C57A05">
      <w:pPr>
        <w:spacing w:before="100" w:beforeAutospacing="1" w:after="100" w:afterAutospacing="1"/>
        <w:ind w:left="-360"/>
        <w:jc w:val="center"/>
        <w:rPr>
          <w:b/>
          <w:bCs/>
          <w:color w:val="808080"/>
        </w:rPr>
      </w:pPr>
      <w:r>
        <w:rPr>
          <w:b/>
        </w:rPr>
        <w:t>HAZİRAN</w:t>
      </w:r>
      <w:r w:rsidR="00C57A05">
        <w:rPr>
          <w:b/>
        </w:rPr>
        <w:t xml:space="preserve">  AYI AYLIK GELİR – GİDER CETVELİ</w:t>
      </w:r>
    </w:p>
    <w:tbl>
      <w:tblPr>
        <w:tblpPr w:leftFromText="141" w:rightFromText="141" w:bottomFromText="200" w:vertAnchor="text" w:horzAnchor="margin" w:tblpXSpec="center" w:tblpY="665"/>
        <w:tblW w:w="1078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8"/>
        <w:gridCol w:w="1605"/>
        <w:gridCol w:w="30"/>
        <w:gridCol w:w="682"/>
        <w:gridCol w:w="1134"/>
        <w:gridCol w:w="851"/>
        <w:gridCol w:w="648"/>
        <w:gridCol w:w="3746"/>
        <w:gridCol w:w="1559"/>
      </w:tblGrid>
      <w:tr w:rsidR="00564A02" w:rsidTr="002C6ED4">
        <w:trPr>
          <w:trHeight w:val="360"/>
        </w:trPr>
        <w:tc>
          <w:tcPr>
            <w:tcW w:w="528" w:type="dxa"/>
            <w:tcBorders>
              <w:top w:val="single" w:sz="8" w:space="0" w:color="99CCCC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2317" w:type="dxa"/>
            <w:gridSpan w:val="3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GELİRLER</w:t>
            </w:r>
          </w:p>
        </w:tc>
        <w:tc>
          <w:tcPr>
            <w:tcW w:w="1985" w:type="dxa"/>
            <w:gridSpan w:val="2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648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3746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GİDERLER</w:t>
            </w:r>
          </w:p>
        </w:tc>
        <w:tc>
          <w:tcPr>
            <w:tcW w:w="1559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</w:tr>
      <w:tr w:rsidR="00564A02" w:rsidTr="000A785F">
        <w:trPr>
          <w:trHeight w:val="463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Geçen Ayın Nakit Devri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8B55CC" w:rsidRDefault="00202722" w:rsidP="002C6ED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87.695,73 </w:t>
            </w:r>
            <w:r w:rsidR="0079605B" w:rsidRPr="008B55CC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Tanıtım ve Temsil Ağırlama Giderleri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8B55CC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399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Bağış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vAlign w:val="center"/>
            <w:hideMark/>
          </w:tcPr>
          <w:p w:rsidR="00564A02" w:rsidRDefault="00564A02" w:rsidP="002C6E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Basılı Yayın ve Matbu Evrak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05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Sabit Giderler ( Telefon + İnternet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97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b)Nakdi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C57A05" w:rsidP="0027719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Bakım </w:t>
            </w:r>
            <w:proofErr w:type="gramStart"/>
            <w:r>
              <w:rPr>
                <w:sz w:val="22"/>
                <w:szCs w:val="22"/>
                <w:lang w:eastAsia="en-US"/>
              </w:rPr>
              <w:t>Onarım  Mal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ve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7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Şartlı Bağış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Temizlik Malzeme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94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Kırtasiye ve Büro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4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Nakdi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F01E08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Hizmetler</w:t>
            </w:r>
            <w:r w:rsidR="00F01E08">
              <w:rPr>
                <w:sz w:val="22"/>
                <w:szCs w:val="22"/>
                <w:lang w:eastAsia="en-US"/>
              </w:rPr>
              <w:t xml:space="preserve">                           (Temizlik + Güvenlik Hizmet)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20272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2722">
              <w:rPr>
                <w:b/>
                <w:lang w:eastAsia="en-US"/>
              </w:rPr>
              <w:t>78.560,78</w:t>
            </w:r>
          </w:p>
        </w:tc>
      </w:tr>
      <w:tr w:rsidR="00564A02" w:rsidTr="002C6ED4">
        <w:trPr>
          <w:trHeight w:val="418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Kira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F01E08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Personel Gider ve Ödemeleri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Kantin Kira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C57A05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Onarımlar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31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Açık Alan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Elektrik Tesisatı Onarımları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8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 Salon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Bilişim  Araçları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Bakım Onarım Giderleri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8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 Diğer Kira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Ulaşım Araç Yakıt  (Taşıma Ücreti)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30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Diğer Gelirler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Eğitim Araçları-Materyal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a) </w:t>
            </w:r>
            <w:proofErr w:type="gramStart"/>
            <w:r>
              <w:rPr>
                <w:sz w:val="22"/>
                <w:szCs w:val="22"/>
                <w:lang w:eastAsia="en-US"/>
              </w:rPr>
              <w:t>Etkinlik  gelirleri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 Tesisatı Bakım Onarım Gideri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8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b)Sınav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4E4BD1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4E4BD1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Bilişim Araçları Alımı</w:t>
            </w:r>
            <w:r w:rsidR="00564A0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06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43273F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</w:t>
            </w:r>
            <w:r w:rsidR="0043273F" w:rsidRPr="0043273F">
              <w:rPr>
                <w:sz w:val="22"/>
                <w:szCs w:val="22"/>
                <w:lang w:eastAsia="en-US"/>
              </w:rPr>
              <w:t>Banka Faiz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A918E7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Etkinlik-Org.</w:t>
            </w:r>
            <w:r w:rsidRPr="00E17DB0">
              <w:rPr>
                <w:sz w:val="22"/>
                <w:szCs w:val="22"/>
                <w:lang w:eastAsia="en-US"/>
              </w:rPr>
              <w:t xml:space="preserve"> Mal ve Malzeme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d)İlçe Milli Eğitim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Sınıf Donatım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469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Bahçe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D030B6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385F8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Yiyecek ve İçecek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030B6" w:rsidTr="002C6ED4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D030B6" w:rsidRDefault="00D030B6" w:rsidP="00D030B6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GELİR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0B6" w:rsidRPr="0015332F" w:rsidRDefault="00D030B6" w:rsidP="00D030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0,00 </w:t>
            </w:r>
            <w:r w:rsidRPr="008B55CC">
              <w:rPr>
                <w:b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0B6" w:rsidRDefault="00D030B6" w:rsidP="00D030B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0B6" w:rsidRDefault="00D030B6" w:rsidP="00D030B6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0B6" w:rsidRDefault="00D030B6" w:rsidP="00D030B6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030B6" w:rsidTr="002C6ED4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D030B6" w:rsidRDefault="00D030B6" w:rsidP="00D030B6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bookmarkStart w:id="0" w:name="_GoBack" w:colFirst="3" w:colLast="4"/>
            <w:r>
              <w:rPr>
                <w:b/>
                <w:sz w:val="22"/>
                <w:szCs w:val="22"/>
                <w:lang w:eastAsia="en-US"/>
              </w:rPr>
              <w:t>TOPLAM  GELİR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0B6" w:rsidRPr="00D655BC" w:rsidRDefault="00D030B6" w:rsidP="00D030B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02722">
              <w:rPr>
                <w:b/>
                <w:sz w:val="28"/>
                <w:szCs w:val="28"/>
                <w:lang w:eastAsia="en-US"/>
              </w:rPr>
              <w:t xml:space="preserve">87.695,73 </w:t>
            </w:r>
            <w:r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0B6" w:rsidRDefault="00D030B6" w:rsidP="00D030B6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0B6" w:rsidRDefault="00D030B6" w:rsidP="00D030B6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GİDER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0B6" w:rsidRDefault="00D030B6" w:rsidP="00D030B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5660D">
              <w:rPr>
                <w:b/>
                <w:lang w:eastAsia="en-US"/>
              </w:rPr>
              <w:t>78.560,78</w:t>
            </w:r>
            <w:r w:rsidRPr="008B55CC">
              <w:rPr>
                <w:b/>
                <w:lang w:eastAsia="en-US"/>
              </w:rPr>
              <w:t>TL</w:t>
            </w:r>
          </w:p>
        </w:tc>
      </w:tr>
      <w:bookmarkEnd w:id="0"/>
      <w:tr w:rsidR="00D030B6" w:rsidTr="002C6ED4">
        <w:trPr>
          <w:trHeight w:val="488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4" w:space="0" w:color="auto"/>
              <w:right w:val="single" w:sz="8" w:space="0" w:color="99CCCC"/>
            </w:tcBorders>
            <w:noWrap/>
            <w:vAlign w:val="center"/>
            <w:hideMark/>
          </w:tcPr>
          <w:p w:rsidR="00D030B6" w:rsidRDefault="00D030B6" w:rsidP="00D030B6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İŞLEM FARKI (BAKİYE)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0B6" w:rsidRPr="00D655BC" w:rsidRDefault="00D030B6" w:rsidP="00D030B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9.134,95 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0B6" w:rsidRDefault="00D030B6" w:rsidP="00D030B6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0B6" w:rsidRDefault="00D030B6" w:rsidP="00D030B6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30B6" w:rsidRDefault="00D030B6" w:rsidP="00D030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030B6" w:rsidTr="002C6ED4">
        <w:trPr>
          <w:trHeight w:val="443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30B6" w:rsidRPr="00D655BC" w:rsidRDefault="00D030B6" w:rsidP="00D030B6">
            <w:pPr>
              <w:spacing w:line="276" w:lineRule="auto"/>
              <w:rPr>
                <w:b/>
                <w:sz w:val="28"/>
                <w:szCs w:val="28"/>
                <w:highlight w:val="lightGray"/>
                <w:lang w:eastAsia="en-US"/>
              </w:rPr>
            </w:pPr>
            <w:r w:rsidRPr="00D655BC">
              <w:rPr>
                <w:b/>
                <w:sz w:val="28"/>
                <w:szCs w:val="28"/>
                <w:lang w:eastAsia="en-US"/>
              </w:rPr>
              <w:t>BAKİYE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0B6" w:rsidRDefault="00D030B6" w:rsidP="00D030B6">
            <w:pPr>
              <w:spacing w:line="276" w:lineRule="auto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0B6" w:rsidRPr="00226950" w:rsidRDefault="00D030B6" w:rsidP="00D030B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9.134,95 </w:t>
            </w:r>
            <w:r w:rsidRPr="008B55CC">
              <w:rPr>
                <w:b/>
                <w:sz w:val="32"/>
                <w:szCs w:val="32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0B6" w:rsidRDefault="00D030B6" w:rsidP="00D030B6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0B6" w:rsidRDefault="00D030B6" w:rsidP="00D030B6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0B6" w:rsidRDefault="00D030B6" w:rsidP="00D030B6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D030B6" w:rsidTr="002C6ED4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0B6" w:rsidRDefault="00D030B6" w:rsidP="00D030B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0B6" w:rsidRDefault="00D030B6" w:rsidP="00D030B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0B6" w:rsidRDefault="00D030B6" w:rsidP="00D030B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0B6" w:rsidRDefault="00D030B6" w:rsidP="00D030B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0B6" w:rsidRDefault="00D030B6" w:rsidP="00D030B6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0B6" w:rsidRDefault="00D030B6" w:rsidP="00D030B6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0B6" w:rsidRDefault="00D030B6" w:rsidP="00D030B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0B6" w:rsidRDefault="00D030B6" w:rsidP="00D030B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0B6" w:rsidRDefault="00D030B6" w:rsidP="00D030B6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64A02" w:rsidRDefault="00564A02" w:rsidP="00564A02">
      <w:pPr>
        <w:spacing w:before="100" w:beforeAutospacing="1" w:after="100" w:afterAutospacing="1"/>
        <w:ind w:left="-360"/>
        <w:jc w:val="right"/>
        <w:rPr>
          <w:b/>
        </w:rPr>
      </w:pPr>
      <w:r>
        <w:rPr>
          <w:b/>
          <w:bCs/>
          <w:color w:val="808080"/>
        </w:rPr>
        <w:t xml:space="preserve">  </w:t>
      </w:r>
      <w:r w:rsidR="0099226D">
        <w:rPr>
          <w:b/>
          <w:bCs/>
          <w:color w:val="808080"/>
        </w:rPr>
        <w:t>1-</w:t>
      </w:r>
      <w:r>
        <w:rPr>
          <w:b/>
          <w:bCs/>
          <w:color w:val="808080"/>
        </w:rPr>
        <w:tab/>
      </w:r>
      <w:r w:rsidR="000A785F">
        <w:rPr>
          <w:b/>
          <w:bCs/>
          <w:color w:val="808080"/>
        </w:rPr>
        <w:t>3</w:t>
      </w:r>
      <w:r w:rsidR="0079605B">
        <w:rPr>
          <w:b/>
          <w:bCs/>
          <w:color w:val="808080"/>
        </w:rPr>
        <w:t>0</w:t>
      </w:r>
      <w:r w:rsidR="00C36792">
        <w:rPr>
          <w:b/>
          <w:bCs/>
          <w:color w:val="808080"/>
        </w:rPr>
        <w:t xml:space="preserve"> / </w:t>
      </w:r>
      <w:r w:rsidR="0079605B">
        <w:rPr>
          <w:b/>
          <w:bCs/>
          <w:color w:val="808080"/>
        </w:rPr>
        <w:t>HAZİRAN</w:t>
      </w:r>
      <w:r w:rsidR="00C36792">
        <w:rPr>
          <w:b/>
          <w:bCs/>
          <w:color w:val="808080"/>
        </w:rPr>
        <w:t xml:space="preserve"> </w:t>
      </w:r>
      <w:r w:rsidR="00202722">
        <w:rPr>
          <w:b/>
          <w:bCs/>
          <w:color w:val="808080"/>
        </w:rPr>
        <w:t xml:space="preserve"> / 2024</w:t>
      </w:r>
    </w:p>
    <w:p w:rsidR="00564A02" w:rsidRDefault="00564A02" w:rsidP="00564A02"/>
    <w:p w:rsidR="00564A02" w:rsidRDefault="00564A02" w:rsidP="00564A02"/>
    <w:p w:rsidR="00564A02" w:rsidRDefault="00564A02" w:rsidP="00564A02">
      <w:r>
        <w:t xml:space="preserve">   </w:t>
      </w:r>
    </w:p>
    <w:p w:rsidR="00564A02" w:rsidRDefault="00564A02" w:rsidP="00564A02">
      <w:r>
        <w:t xml:space="preserve">  </w:t>
      </w:r>
      <w:r>
        <w:tab/>
        <w:t xml:space="preserve"> </w:t>
      </w:r>
    </w:p>
    <w:p w:rsidR="00FF06BE" w:rsidRDefault="00564A02">
      <w:r>
        <w:t>Okul Aile Birliği Başkanı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A903C6">
        <w:t xml:space="preserve">   </w:t>
      </w:r>
      <w:r>
        <w:t xml:space="preserve"> Okul Müdürü</w:t>
      </w:r>
    </w:p>
    <w:sectPr w:rsidR="00FF06BE" w:rsidSect="00E17DB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93"/>
    <w:rsid w:val="0005660D"/>
    <w:rsid w:val="00094AE1"/>
    <w:rsid w:val="000A785F"/>
    <w:rsid w:val="0015332F"/>
    <w:rsid w:val="001F6B4A"/>
    <w:rsid w:val="00202722"/>
    <w:rsid w:val="002110C1"/>
    <w:rsid w:val="00226950"/>
    <w:rsid w:val="0023030B"/>
    <w:rsid w:val="0027719A"/>
    <w:rsid w:val="002E352F"/>
    <w:rsid w:val="002E6BEA"/>
    <w:rsid w:val="003431BB"/>
    <w:rsid w:val="0035643A"/>
    <w:rsid w:val="00385F86"/>
    <w:rsid w:val="0043273F"/>
    <w:rsid w:val="0048239C"/>
    <w:rsid w:val="004E4BD1"/>
    <w:rsid w:val="005106AA"/>
    <w:rsid w:val="00521946"/>
    <w:rsid w:val="00564A02"/>
    <w:rsid w:val="005E3C92"/>
    <w:rsid w:val="00666C39"/>
    <w:rsid w:val="006739DF"/>
    <w:rsid w:val="0079605B"/>
    <w:rsid w:val="00823DCA"/>
    <w:rsid w:val="00884C70"/>
    <w:rsid w:val="008B55CC"/>
    <w:rsid w:val="008D58BF"/>
    <w:rsid w:val="00913531"/>
    <w:rsid w:val="0099226D"/>
    <w:rsid w:val="009A5FEA"/>
    <w:rsid w:val="00A35176"/>
    <w:rsid w:val="00A52E76"/>
    <w:rsid w:val="00A903C6"/>
    <w:rsid w:val="00A918E7"/>
    <w:rsid w:val="00BA5795"/>
    <w:rsid w:val="00BD2914"/>
    <w:rsid w:val="00BE7C27"/>
    <w:rsid w:val="00C14EC9"/>
    <w:rsid w:val="00C36792"/>
    <w:rsid w:val="00C57A05"/>
    <w:rsid w:val="00CC4393"/>
    <w:rsid w:val="00D030B6"/>
    <w:rsid w:val="00D232DF"/>
    <w:rsid w:val="00E479FA"/>
    <w:rsid w:val="00F01E08"/>
    <w:rsid w:val="00F27AC2"/>
    <w:rsid w:val="00F32EA9"/>
    <w:rsid w:val="00FB5223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F9670-1ADE-49DE-BD3D-64D7162D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5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Dr.HK</dc:creator>
  <cp:keywords/>
  <dc:description/>
  <cp:lastModifiedBy>Windows Kullanıcısı</cp:lastModifiedBy>
  <cp:revision>49</cp:revision>
  <cp:lastPrinted>2015-03-03T06:29:00Z</cp:lastPrinted>
  <dcterms:created xsi:type="dcterms:W3CDTF">2015-03-02T07:26:00Z</dcterms:created>
  <dcterms:modified xsi:type="dcterms:W3CDTF">2024-07-26T12:25:00Z</dcterms:modified>
</cp:coreProperties>
</file>